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CF3" w:rsidRDefault="00700964">
      <w:pPr>
        <w:spacing w:line="360" w:lineRule="auto"/>
        <w:jc w:val="center"/>
        <w:rPr>
          <w:rFonts w:ascii="微软雅黑" w:eastAsia="微软雅黑" w:hAnsi="微软雅黑" w:cs="微软雅黑"/>
          <w:b/>
          <w:color w:val="C0504D" w:themeColor="accent2"/>
          <w:sz w:val="36"/>
          <w:szCs w:val="36"/>
        </w:rPr>
      </w:pPr>
      <w:bookmarkStart w:id="0" w:name="OLE_LINK19"/>
      <w:bookmarkStart w:id="1" w:name="OLE_LINK20"/>
      <w:bookmarkStart w:id="2" w:name="OLE_LINK21"/>
      <w:bookmarkStart w:id="3" w:name="OLE_LINK4"/>
      <w:bookmarkStart w:id="4" w:name="OLE_LINK5"/>
      <w:r>
        <w:rPr>
          <w:rFonts w:ascii="微软雅黑" w:eastAsia="微软雅黑" w:hAnsi="微软雅黑" w:cs="微软雅黑" w:hint="eastAsia"/>
          <w:b/>
          <w:color w:val="C0504D" w:themeColor="accent2"/>
          <w:sz w:val="36"/>
          <w:szCs w:val="36"/>
        </w:rPr>
        <w:t>金色梦想</w:t>
      </w:r>
      <w:r>
        <w:rPr>
          <w:rFonts w:ascii="微软雅黑" w:eastAsia="微软雅黑" w:hAnsi="微软雅黑" w:cs="微软雅黑" w:hint="eastAsia"/>
          <w:b/>
          <w:color w:val="C0504D" w:themeColor="accent2"/>
          <w:sz w:val="36"/>
          <w:szCs w:val="36"/>
        </w:rPr>
        <w:t xml:space="preserve"> </w:t>
      </w:r>
      <w:r>
        <w:rPr>
          <w:rFonts w:ascii="微软雅黑" w:eastAsia="微软雅黑" w:hAnsi="微软雅黑" w:cs="微软雅黑" w:hint="eastAsia"/>
          <w:b/>
          <w:color w:val="C0504D" w:themeColor="accent2"/>
          <w:sz w:val="36"/>
          <w:szCs w:val="36"/>
        </w:rPr>
        <w:t>一触即发</w:t>
      </w:r>
    </w:p>
    <w:p w:rsidR="00F73CF3" w:rsidRDefault="00700964">
      <w:pPr>
        <w:spacing w:line="360" w:lineRule="auto"/>
        <w:jc w:val="center"/>
        <w:rPr>
          <w:rFonts w:ascii="微软雅黑" w:eastAsia="微软雅黑" w:hAnsi="微软雅黑" w:cs="微软雅黑"/>
          <w:b/>
          <w:color w:val="EE7D31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color w:val="EE7D31"/>
          <w:sz w:val="36"/>
          <w:szCs w:val="36"/>
        </w:rPr>
        <w:t>——</w:t>
      </w:r>
      <w:bookmarkStart w:id="5" w:name="OLE_LINK1"/>
      <w:bookmarkStart w:id="6" w:name="OLE_LINK3"/>
      <w:bookmarkStart w:id="7" w:name="OLE_LINK2"/>
      <w:r>
        <w:rPr>
          <w:rFonts w:ascii="微软雅黑" w:eastAsia="微软雅黑" w:hAnsi="微软雅黑" w:cs="微软雅黑" w:hint="eastAsia"/>
          <w:b/>
          <w:color w:val="EE7D31"/>
          <w:sz w:val="36"/>
          <w:szCs w:val="36"/>
        </w:rPr>
        <w:t>金发科技股份有限公司</w:t>
      </w:r>
      <w:r>
        <w:rPr>
          <w:rFonts w:ascii="微软雅黑" w:eastAsia="微软雅黑" w:hAnsi="微软雅黑" w:cs="微软雅黑" w:hint="eastAsia"/>
          <w:b/>
          <w:color w:val="EE7D31"/>
          <w:sz w:val="36"/>
          <w:szCs w:val="36"/>
        </w:rPr>
        <w:t>2025</w:t>
      </w:r>
      <w:r>
        <w:rPr>
          <w:rFonts w:ascii="微软雅黑" w:eastAsia="微软雅黑" w:hAnsi="微软雅黑" w:cs="微软雅黑" w:hint="eastAsia"/>
          <w:b/>
          <w:color w:val="EE7D31"/>
          <w:sz w:val="36"/>
          <w:szCs w:val="36"/>
        </w:rPr>
        <w:t>届</w:t>
      </w:r>
      <w:r>
        <w:rPr>
          <w:rFonts w:ascii="微软雅黑" w:eastAsia="微软雅黑" w:hAnsi="微软雅黑" w:cs="微软雅黑" w:hint="eastAsia"/>
          <w:b/>
          <w:color w:val="EE7D31"/>
          <w:sz w:val="36"/>
          <w:szCs w:val="36"/>
        </w:rPr>
        <w:t>春季</w:t>
      </w:r>
      <w:r>
        <w:rPr>
          <w:rFonts w:ascii="微软雅黑" w:eastAsia="微软雅黑" w:hAnsi="微软雅黑" w:cs="微软雅黑" w:hint="eastAsia"/>
          <w:b/>
          <w:color w:val="EE7D31"/>
          <w:sz w:val="36"/>
          <w:szCs w:val="36"/>
        </w:rPr>
        <w:t>校园招聘</w:t>
      </w:r>
      <w:bookmarkEnd w:id="5"/>
      <w:bookmarkEnd w:id="6"/>
      <w:bookmarkEnd w:id="7"/>
    </w:p>
    <w:p w:rsidR="00F73CF3" w:rsidRDefault="00700964">
      <w:pPr>
        <w:pStyle w:val="af0"/>
        <w:numPr>
          <w:ilvl w:val="0"/>
          <w:numId w:val="1"/>
        </w:numPr>
        <w:snapToGrid w:val="0"/>
        <w:spacing w:line="360" w:lineRule="auto"/>
        <w:ind w:firstLineChars="0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公司简介</w:t>
      </w:r>
    </w:p>
    <w:p w:rsidR="00F73CF3" w:rsidRDefault="00700964">
      <w:pPr>
        <w:snapToGrid w:val="0"/>
        <w:spacing w:line="360" w:lineRule="auto"/>
        <w:ind w:firstLineChars="200" w:firstLine="480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金发科技股份有限公司（股票代码：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600143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）成立于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1993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年，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2004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年上市，总部位于广州，是一家聚焦高性能化工新材料研发、生产、销售和服务的企业，致力于为创造更加安全、舒适、便捷的人类生活提供全新的材料解决方案。经过三十多年的长足发展，目前已成长为全球化工新材料行业产品种类最为齐全的企业之一，是亚太地区规模最大、产品种类最为齐全的改性塑料生产企业。旗下拥有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60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家子公司，在南亚、北美、欧洲等海外地区设有研发和生产基地。产品广泛应用于汽车、家用电器、电子电气、通讯电子、新基建、新能源、现代农业、现代物流、轨道交通、航空航天、高端装备、医疗健康等行业，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产品远销全球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130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多个国家和地区，为全球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1000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多家知名企业提供服务。</w:t>
      </w:r>
    </w:p>
    <w:p w:rsidR="00F73CF3" w:rsidRDefault="00700964">
      <w:pPr>
        <w:pStyle w:val="af0"/>
        <w:numPr>
          <w:ilvl w:val="0"/>
          <w:numId w:val="2"/>
        </w:numPr>
        <w:snapToGrid w:val="0"/>
        <w:spacing w:line="360" w:lineRule="auto"/>
        <w:ind w:firstLineChars="0"/>
        <w:rPr>
          <w:rFonts w:ascii="微软雅黑" w:eastAsia="微软雅黑" w:hAnsi="微软雅黑" w:cs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4"/>
          <w:szCs w:val="24"/>
        </w:rPr>
        <w:t>2023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  <w:szCs w:val="24"/>
        </w:rPr>
        <w:t>年营业收入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  <w:szCs w:val="24"/>
        </w:rPr>
        <w:t>479.41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  <w:szCs w:val="24"/>
        </w:rPr>
        <w:t>亿元</w:t>
      </w:r>
    </w:p>
    <w:p w:rsidR="00F73CF3" w:rsidRDefault="00700964">
      <w:pPr>
        <w:pStyle w:val="af0"/>
        <w:numPr>
          <w:ilvl w:val="0"/>
          <w:numId w:val="2"/>
        </w:numPr>
        <w:snapToGrid w:val="0"/>
        <w:spacing w:line="360" w:lineRule="auto"/>
        <w:ind w:firstLineChars="0"/>
        <w:rPr>
          <w:rFonts w:ascii="微软雅黑" w:eastAsia="微软雅黑" w:hAnsi="微软雅黑" w:cs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4"/>
          <w:szCs w:val="24"/>
        </w:rPr>
        <w:t>连续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  <w:szCs w:val="24"/>
        </w:rPr>
        <w:t>15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  <w:szCs w:val="24"/>
        </w:rPr>
        <w:t>年荣登《财富》中国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  <w:szCs w:val="24"/>
        </w:rPr>
        <w:t>500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  <w:szCs w:val="24"/>
        </w:rPr>
        <w:t>强榜单</w:t>
      </w:r>
    </w:p>
    <w:p w:rsidR="00F73CF3" w:rsidRDefault="00700964">
      <w:pPr>
        <w:pStyle w:val="af0"/>
        <w:numPr>
          <w:ilvl w:val="0"/>
          <w:numId w:val="2"/>
        </w:numPr>
        <w:snapToGrid w:val="0"/>
        <w:spacing w:line="360" w:lineRule="auto"/>
        <w:ind w:firstLineChars="0"/>
        <w:rPr>
          <w:rFonts w:ascii="微软雅黑" w:eastAsia="微软雅黑" w:hAnsi="微软雅黑" w:cs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4"/>
          <w:szCs w:val="24"/>
        </w:rPr>
        <w:t>率先在行业内建立起四大国家级科研平台</w:t>
      </w:r>
    </w:p>
    <w:p w:rsidR="00F73CF3" w:rsidRDefault="00700964">
      <w:pPr>
        <w:pStyle w:val="af0"/>
        <w:numPr>
          <w:ilvl w:val="0"/>
          <w:numId w:val="2"/>
        </w:numPr>
        <w:snapToGrid w:val="0"/>
        <w:spacing w:line="360" w:lineRule="auto"/>
        <w:ind w:firstLineChars="0"/>
        <w:rPr>
          <w:rFonts w:ascii="微软雅黑" w:eastAsia="微软雅黑" w:hAnsi="微软雅黑" w:cs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4"/>
          <w:szCs w:val="24"/>
        </w:rPr>
        <w:t>全球拥有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  <w:szCs w:val="24"/>
        </w:rPr>
        <w:t>18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  <w:szCs w:val="24"/>
        </w:rPr>
        <w:t>家生产基地及研发机构，员工数超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  <w:szCs w:val="24"/>
        </w:rPr>
        <w:t>10000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  <w:szCs w:val="24"/>
        </w:rPr>
        <w:t>名</w:t>
      </w:r>
    </w:p>
    <w:p w:rsidR="00F73CF3" w:rsidRDefault="00700964">
      <w:pPr>
        <w:snapToGrid w:val="0"/>
        <w:spacing w:line="360" w:lineRule="auto"/>
        <w:rPr>
          <w:rFonts w:ascii="微软雅黑" w:eastAsia="微软雅黑" w:hAnsi="微软雅黑" w:cs="微软雅黑"/>
          <w:b/>
          <w:color w:val="C0504D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C0504D"/>
          <w:sz w:val="24"/>
          <w:szCs w:val="24"/>
        </w:rPr>
        <w:t>更多企业信息可进入金发科技校园</w:t>
      </w:r>
      <w:proofErr w:type="gramStart"/>
      <w:r>
        <w:rPr>
          <w:rFonts w:ascii="微软雅黑" w:eastAsia="微软雅黑" w:hAnsi="微软雅黑" w:cs="微软雅黑" w:hint="eastAsia"/>
          <w:b/>
          <w:color w:val="C0504D"/>
          <w:sz w:val="24"/>
          <w:szCs w:val="24"/>
        </w:rPr>
        <w:t>招聘官网</w:t>
      </w:r>
      <w:proofErr w:type="gramEnd"/>
      <w:r>
        <w:rPr>
          <w:rFonts w:ascii="微软雅黑" w:eastAsia="微软雅黑" w:hAnsi="微软雅黑" w:cs="微软雅黑" w:hint="eastAsia"/>
          <w:b/>
          <w:color w:val="C0504D"/>
          <w:sz w:val="24"/>
          <w:szCs w:val="24"/>
        </w:rPr>
        <w:t>https://kingfa.zhiye.com/</w:t>
      </w:r>
    </w:p>
    <w:p w:rsidR="00F73CF3" w:rsidRDefault="00700964">
      <w:pPr>
        <w:snapToGrid w:val="0"/>
        <w:spacing w:line="360" w:lineRule="auto"/>
        <w:rPr>
          <w:rFonts w:ascii="微软雅黑" w:eastAsia="微软雅黑" w:hAnsi="微软雅黑" w:cs="微软雅黑"/>
          <w:b/>
          <w:color w:val="C0504D"/>
          <w:sz w:val="24"/>
          <w:szCs w:val="24"/>
        </w:rPr>
      </w:pPr>
      <w:r>
        <w:rPr>
          <w:rFonts w:ascii="微软雅黑" w:eastAsia="微软雅黑" w:hAnsi="微软雅黑" w:cs="微软雅黑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110490</wp:posOffset>
            </wp:positionV>
            <wp:extent cx="1470025" cy="147002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964" cy="146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color w:val="C0504D"/>
          <w:sz w:val="24"/>
          <w:szCs w:val="24"/>
        </w:rPr>
        <w:t>或关注“金发科技招聘”官方</w:t>
      </w:r>
      <w:proofErr w:type="gramStart"/>
      <w:r>
        <w:rPr>
          <w:rFonts w:ascii="微软雅黑" w:eastAsia="微软雅黑" w:hAnsi="微软雅黑" w:cs="微软雅黑" w:hint="eastAsia"/>
          <w:b/>
          <w:color w:val="C0504D"/>
          <w:sz w:val="24"/>
          <w:szCs w:val="24"/>
        </w:rPr>
        <w:t>微信公众号</w:t>
      </w:r>
      <w:proofErr w:type="gramEnd"/>
      <w:r>
        <w:rPr>
          <w:rFonts w:ascii="微软雅黑" w:eastAsia="微软雅黑" w:hAnsi="微软雅黑" w:cs="微软雅黑" w:hint="eastAsia"/>
          <w:b/>
          <w:color w:val="C0504D"/>
          <w:sz w:val="24"/>
          <w:szCs w:val="24"/>
        </w:rPr>
        <w:t>了解。</w:t>
      </w:r>
    </w:p>
    <w:p w:rsidR="00F73CF3" w:rsidRDefault="00F73CF3">
      <w:pPr>
        <w:snapToGrid w:val="0"/>
        <w:spacing w:line="360" w:lineRule="auto"/>
        <w:rPr>
          <w:rFonts w:ascii="微软雅黑" w:eastAsia="微软雅黑" w:hAnsi="微软雅黑" w:cs="微软雅黑"/>
          <w:b/>
          <w:bCs/>
          <w:color w:val="000000"/>
          <w:sz w:val="24"/>
          <w:szCs w:val="24"/>
          <w:shd w:val="clear" w:color="auto" w:fill="FFFFFF"/>
        </w:rPr>
      </w:pPr>
    </w:p>
    <w:p w:rsidR="00F73CF3" w:rsidRDefault="00F73CF3">
      <w:pPr>
        <w:snapToGrid w:val="0"/>
        <w:spacing w:line="300" w:lineRule="auto"/>
        <w:rPr>
          <w:rFonts w:ascii="微软雅黑" w:eastAsia="微软雅黑" w:hAnsi="微软雅黑" w:cs="微软雅黑"/>
          <w:b/>
          <w:bCs/>
          <w:color w:val="000000"/>
          <w:sz w:val="24"/>
          <w:szCs w:val="24"/>
          <w:shd w:val="clear" w:color="auto" w:fill="FFFFFF"/>
        </w:rPr>
      </w:pPr>
    </w:p>
    <w:p w:rsidR="00C46276" w:rsidRDefault="00C46276">
      <w:pPr>
        <w:snapToGrid w:val="0"/>
        <w:spacing w:line="300" w:lineRule="auto"/>
        <w:rPr>
          <w:rFonts w:ascii="微软雅黑" w:eastAsia="微软雅黑" w:hAnsi="微软雅黑" w:cs="微软雅黑"/>
          <w:b/>
          <w:bCs/>
          <w:color w:val="000000"/>
          <w:sz w:val="24"/>
          <w:szCs w:val="24"/>
          <w:shd w:val="clear" w:color="auto" w:fill="FFFFFF"/>
        </w:rPr>
      </w:pPr>
    </w:p>
    <w:p w:rsidR="00C46276" w:rsidRDefault="00C46276">
      <w:pPr>
        <w:snapToGrid w:val="0"/>
        <w:spacing w:line="300" w:lineRule="auto"/>
        <w:rPr>
          <w:rFonts w:ascii="微软雅黑" w:eastAsia="微软雅黑" w:hAnsi="微软雅黑" w:cs="微软雅黑"/>
          <w:b/>
          <w:bCs/>
          <w:color w:val="000000"/>
          <w:sz w:val="24"/>
          <w:szCs w:val="24"/>
          <w:shd w:val="clear" w:color="auto" w:fill="FFFFFF"/>
        </w:rPr>
      </w:pPr>
    </w:p>
    <w:p w:rsidR="00C46276" w:rsidRDefault="00C46276">
      <w:pPr>
        <w:snapToGrid w:val="0"/>
        <w:spacing w:line="300" w:lineRule="auto"/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  <w:shd w:val="clear" w:color="auto" w:fill="FFFFFF"/>
        </w:rPr>
      </w:pPr>
    </w:p>
    <w:p w:rsidR="00F73CF3" w:rsidRDefault="00700964">
      <w:pPr>
        <w:pStyle w:val="af0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需求职位信息</w:t>
      </w:r>
    </w:p>
    <w:p w:rsidR="00C46276" w:rsidRDefault="00700964">
      <w:pPr>
        <w:jc w:val="center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lastRenderedPageBreak/>
        <w:t>金发科技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2025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届校园招聘一览表</w:t>
      </w:r>
    </w:p>
    <w:tbl>
      <w:tblPr>
        <w:tblpPr w:leftFromText="180" w:rightFromText="180" w:vertAnchor="text" w:horzAnchor="page" w:tblpXSpec="center" w:tblpY="964"/>
        <w:tblOverlap w:val="never"/>
        <w:tblW w:w="5168" w:type="pct"/>
        <w:jc w:val="center"/>
        <w:tblLayout w:type="fixed"/>
        <w:tblLook w:val="04A0" w:firstRow="1" w:lastRow="0" w:firstColumn="1" w:lastColumn="0" w:noHBand="0" w:noVBand="1"/>
      </w:tblPr>
      <w:tblGrid>
        <w:gridCol w:w="1097"/>
        <w:gridCol w:w="1728"/>
        <w:gridCol w:w="983"/>
        <w:gridCol w:w="3306"/>
        <w:gridCol w:w="2831"/>
        <w:gridCol w:w="8"/>
      </w:tblGrid>
      <w:tr w:rsidR="00F73CF3" w:rsidRPr="00C46276" w:rsidTr="00C46276">
        <w:trPr>
          <w:trHeight w:val="272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4"/>
              </w:rPr>
            </w:pPr>
            <w:r w:rsidRPr="00C46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4"/>
                <w:lang w:bidi="ar"/>
              </w:rPr>
              <w:t>集团各中心</w:t>
            </w:r>
            <w:r w:rsidRPr="00C46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4"/>
                <w:lang w:bidi="ar"/>
              </w:rPr>
              <w:t>&amp;</w:t>
            </w:r>
            <w:r w:rsidRPr="00C46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4"/>
                <w:lang w:bidi="ar"/>
              </w:rPr>
              <w:t>改性塑料板块</w:t>
            </w:r>
            <w:r w:rsidRPr="00C46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4"/>
                <w:lang w:bidi="ar"/>
              </w:rPr>
              <w:t>&amp;</w:t>
            </w:r>
            <w:r w:rsidRPr="00C46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4"/>
                <w:lang w:bidi="ar"/>
              </w:rPr>
              <w:t>新材料板块</w:t>
            </w:r>
          </w:p>
        </w:tc>
      </w:tr>
      <w:tr w:rsidR="00F73CF3" w:rsidRPr="00C46276" w:rsidTr="00C46276">
        <w:trPr>
          <w:gridAfter w:val="1"/>
          <w:wAfter w:w="4" w:type="pct"/>
          <w:trHeight w:val="816"/>
          <w:jc w:val="center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4"/>
              </w:rPr>
            </w:pPr>
            <w:r w:rsidRPr="00C46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4"/>
                <w:lang w:bidi="ar"/>
              </w:rPr>
              <w:t>职位类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4"/>
              </w:rPr>
            </w:pPr>
            <w:r w:rsidRPr="00C46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4"/>
                <w:lang w:bidi="ar"/>
              </w:rPr>
              <w:t>职位名称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4"/>
              </w:rPr>
            </w:pPr>
            <w:r w:rsidRPr="00C46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4"/>
                <w:lang w:bidi="ar"/>
              </w:rPr>
              <w:t>学历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4"/>
              </w:rPr>
            </w:pPr>
            <w:r w:rsidRPr="00C46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4"/>
                <w:lang w:bidi="ar"/>
              </w:rPr>
              <w:t>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4"/>
              </w:rPr>
            </w:pPr>
            <w:r w:rsidRPr="00C46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4"/>
                <w:lang w:bidi="ar"/>
              </w:rPr>
              <w:t>工作地点</w:t>
            </w:r>
          </w:p>
        </w:tc>
      </w:tr>
      <w:tr w:rsidR="00F73CF3" w:rsidRPr="00C46276" w:rsidTr="00C46276">
        <w:trPr>
          <w:gridAfter w:val="1"/>
          <w:wAfter w:w="4" w:type="pct"/>
          <w:trHeight w:val="601"/>
          <w:jc w:val="center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营销类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销售工程师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博士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材料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化工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化学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机械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生物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电气能源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日语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韩语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法语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德语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西班牙语等相关专业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广州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上海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盘锦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徐州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西班牙</w:t>
            </w:r>
          </w:p>
        </w:tc>
      </w:tr>
      <w:tr w:rsidR="00F73CF3" w:rsidRPr="00C46276" w:rsidTr="00C46276">
        <w:trPr>
          <w:gridAfter w:val="1"/>
          <w:wAfter w:w="4" w:type="pct"/>
          <w:trHeight w:val="630"/>
          <w:jc w:val="center"/>
        </w:trPr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研发类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研发工程师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-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改性与新材料方向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博士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硕士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高分子材料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化学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化工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复合材料等相关专业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广州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清远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上海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武汉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天津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21"/>
                <w:rFonts w:ascii="微软雅黑" w:eastAsia="微软雅黑" w:hAnsi="微软雅黑" w:cs="微软雅黑"/>
                <w:b/>
                <w:color w:val="FF0000"/>
                <w:sz w:val="20"/>
                <w:szCs w:val="18"/>
              </w:rPr>
              <w:t>成都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徐州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越南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海外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研发工程师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-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聚合方向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博士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硕士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高分子材料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高分子化学与物理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聚合与聚合物工程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化学工程与工艺等相关专业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广州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盘锦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珠海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研发工程师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-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合成生物方向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博士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硕士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生物化学及分子生物学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微生物学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发酵工程等相关专业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广州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珠海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盘锦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研发工程师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-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精细化工方向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博士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硕士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有机化学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应用化学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精细化工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光学化学等相关专业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广州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盘锦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研发工程师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-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美学方向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博士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硕士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高分子材料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化学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精细化工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光学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颜色科学等相关专业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广州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上海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21"/>
                <w:rFonts w:ascii="微软雅黑" w:eastAsia="微软雅黑" w:hAnsi="微软雅黑" w:cs="微软雅黑"/>
                <w:b/>
                <w:color w:val="FF0000"/>
                <w:sz w:val="20"/>
                <w:szCs w:val="18"/>
              </w:rPr>
              <w:t>成都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天津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武汉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研发工程师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-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测试研究方向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博士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硕士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材料力学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化学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化工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高分子材料等相关专业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Style w:val="font2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广州</w:t>
            </w:r>
            <w:r w:rsidRPr="00C46276">
              <w:rPr>
                <w:rStyle w:val="font2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4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宁波</w:t>
            </w:r>
            <w:r w:rsidRPr="00C46276">
              <w:rPr>
                <w:rStyle w:val="font4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4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盘锦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研发工程师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-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装备研究方向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博士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硕士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机械设计及自动化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材料成型及控制工程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过程装备与控制工程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材料加工工程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化学工程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电气工程等相关专业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Style w:val="font2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广州</w:t>
            </w:r>
            <w:r w:rsidRPr="00C46276">
              <w:rPr>
                <w:rStyle w:val="font2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2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清远</w:t>
            </w:r>
            <w:r w:rsidRPr="00C46276">
              <w:rPr>
                <w:rStyle w:val="font2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2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上海</w:t>
            </w:r>
            <w:r w:rsidRPr="00C46276">
              <w:rPr>
                <w:rStyle w:val="font2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2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昆山</w:t>
            </w:r>
            <w:r w:rsidRPr="00C46276">
              <w:rPr>
                <w:rStyle w:val="font2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4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宁波</w:t>
            </w:r>
            <w:r w:rsidRPr="00C46276">
              <w:rPr>
                <w:rStyle w:val="font4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4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盘锦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研发工程师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-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化工工艺研究方向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博士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硕士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材料成型及控制工程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高分子材料与工程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材料加工工程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过程装备与控制工程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化学工程与工艺等相关专业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广州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珠海</w:t>
            </w:r>
          </w:p>
        </w:tc>
      </w:tr>
      <w:tr w:rsidR="00F73CF3" w:rsidRPr="00C46276" w:rsidTr="00C46276">
        <w:trPr>
          <w:gridAfter w:val="1"/>
          <w:wAfter w:w="4" w:type="pct"/>
          <w:trHeight w:val="401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研发工程师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-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应用开发方向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博士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高分子材料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材料科学与工程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材料加工工程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材料成型及控制工程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机械设计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应用物理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应用数学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计算机科学与工程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汽车工程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声音工程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光学工程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应用电子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电⼦信息⼯程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电子科学与工程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工程热力学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流体力学等相关专业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广州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上海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越南</w:t>
            </w:r>
          </w:p>
        </w:tc>
      </w:tr>
      <w:tr w:rsidR="00F73CF3" w:rsidRPr="00C46276" w:rsidTr="00C46276">
        <w:trPr>
          <w:gridAfter w:val="1"/>
          <w:wAfter w:w="4" w:type="pct"/>
          <w:trHeight w:val="401"/>
          <w:jc w:val="center"/>
        </w:trPr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技术支持类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结构设计工程师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高分子材料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材料科学与工程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材料加工工程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机械设计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计算机科学与工程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应用物理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应用数学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汽车工程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声音工程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光学工程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应用电子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电⼦信息⼯程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电子科学与工程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工程热力学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流体力学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材料成型及控制工程等相关专业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广州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上海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机械设计工程师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机械设计及自动化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机械工程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过程装备与控制工程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材料加工工程等相关专业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广州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清远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徐州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电气设计工程师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电气工程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电气自动化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电子信息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机电一体化等相关专业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广州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清远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徐州</w:t>
            </w:r>
          </w:p>
        </w:tc>
      </w:tr>
      <w:tr w:rsidR="00F73CF3" w:rsidRPr="00C46276" w:rsidTr="00C46276">
        <w:trPr>
          <w:gridAfter w:val="1"/>
          <w:wAfter w:w="4" w:type="pct"/>
          <w:trHeight w:val="945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工艺工程师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高分子材料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材料成型及控制工程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材料加工工程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过程装备与控制工程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机械设计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化工等相关专业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清远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上海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武汉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天津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21"/>
                <w:rFonts w:ascii="微软雅黑" w:eastAsia="微软雅黑" w:hAnsi="微软雅黑" w:cs="微软雅黑"/>
                <w:b/>
                <w:color w:val="FF0000"/>
                <w:sz w:val="20"/>
                <w:szCs w:val="18"/>
              </w:rPr>
              <w:t>成都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昆山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珠海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美学色彩工程师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材料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化学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化工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光学等相关专业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广州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上海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21"/>
                <w:rFonts w:ascii="微软雅黑" w:eastAsia="微软雅黑" w:hAnsi="微软雅黑" w:cs="微软雅黑"/>
                <w:b/>
                <w:color w:val="FF0000"/>
                <w:sz w:val="20"/>
                <w:szCs w:val="18"/>
              </w:rPr>
              <w:t>成都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天津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武汉</w:t>
            </w:r>
          </w:p>
        </w:tc>
      </w:tr>
      <w:tr w:rsidR="00F73CF3" w:rsidRPr="00C46276" w:rsidTr="00C46276">
        <w:trPr>
          <w:gridAfter w:val="1"/>
          <w:wAfter w:w="4" w:type="pct"/>
          <w:trHeight w:val="630"/>
          <w:jc w:val="center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销售支持类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交付服务工程师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专业不限，供应链管理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商务英语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工商管理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市场营销等专业优先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清远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天津</w:t>
            </w:r>
          </w:p>
        </w:tc>
      </w:tr>
      <w:tr w:rsidR="00F73CF3" w:rsidRPr="00C46276" w:rsidTr="00C46276">
        <w:trPr>
          <w:gridAfter w:val="1"/>
          <w:wAfter w:w="4" w:type="pct"/>
          <w:trHeight w:val="401"/>
          <w:jc w:val="center"/>
        </w:trPr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制造品质类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检测工程师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材料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化学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化工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机械工程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自动化等相关专业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天津</w:t>
            </w:r>
          </w:p>
        </w:tc>
      </w:tr>
      <w:tr w:rsidR="00F73CF3" w:rsidRPr="00C46276" w:rsidTr="00C46276">
        <w:trPr>
          <w:gridAfter w:val="1"/>
          <w:wAfter w:w="4" w:type="pct"/>
          <w:trHeight w:val="401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计划</w:t>
            </w:r>
            <w:proofErr w:type="gramStart"/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物控师</w:t>
            </w:r>
            <w:proofErr w:type="gram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大数据管理与应用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统计学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物流管理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工业工程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国际经济与贸易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供应链管理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材料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化工等相关专业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清远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武汉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盘锦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标准化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体系工程师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标准化工程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工业工程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材料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高分子材料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复合材料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化工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化学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项目管理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自动化等相关专业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广州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上海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昆山</w:t>
            </w:r>
          </w:p>
        </w:tc>
      </w:tr>
      <w:tr w:rsidR="00F73CF3" w:rsidRPr="00C46276" w:rsidTr="00C46276">
        <w:trPr>
          <w:gridAfter w:val="1"/>
          <w:wAfter w:w="4" w:type="pct"/>
          <w:trHeight w:val="601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制造</w:t>
            </w:r>
            <w:proofErr w:type="gramStart"/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管理储干</w:t>
            </w:r>
            <w:proofErr w:type="gram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材料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化工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化学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机械工程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电气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工业工程等相关专业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上海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天津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武汉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21"/>
                <w:rFonts w:ascii="微软雅黑" w:eastAsia="微软雅黑" w:hAnsi="微软雅黑" w:cs="微软雅黑"/>
                <w:b/>
                <w:color w:val="FF0000"/>
                <w:sz w:val="20"/>
                <w:szCs w:val="18"/>
              </w:rPr>
              <w:t>成都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清远</w:t>
            </w:r>
          </w:p>
        </w:tc>
      </w:tr>
      <w:tr w:rsidR="00F73CF3" w:rsidRPr="00C46276" w:rsidTr="00C46276">
        <w:trPr>
          <w:gridAfter w:val="1"/>
          <w:wAfter w:w="4" w:type="pct"/>
          <w:trHeight w:val="630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proofErr w:type="gramStart"/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品质管理储干</w:t>
            </w:r>
            <w:proofErr w:type="gram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材料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化工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化学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机械工程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自动化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电气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工业工程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标准化工程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项目管理等相关专业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上海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天津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珠海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机械工程师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机械设计及自动化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机械工程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过程装备与控制工程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材料加工工程等相关专业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珠海</w:t>
            </w:r>
          </w:p>
        </w:tc>
      </w:tr>
      <w:tr w:rsidR="00F73CF3" w:rsidRPr="00C46276" w:rsidTr="00C46276">
        <w:trPr>
          <w:gridAfter w:val="1"/>
          <w:wAfter w:w="4" w:type="pct"/>
          <w:trHeight w:val="630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电气工程师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电气工程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电气自动化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电子信息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机电一体化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工业机器人等相关专业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清远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天津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IE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工程师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工业工程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高分子材料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物流管理等相关专业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上海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设备工程师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化工机械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过程装备与控制工程等设备相关专业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珠海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盘锦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仪表工程师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Style w:val="font51"/>
                <w:rFonts w:ascii="微软雅黑" w:eastAsia="微软雅黑" w:hAnsi="微软雅黑" w:cs="微软雅黑"/>
                <w:b w:val="0"/>
                <w:bCs w:val="0"/>
                <w:sz w:val="20"/>
                <w:szCs w:val="18"/>
                <w:lang w:bidi="ar"/>
              </w:rPr>
              <w:t>电气工程</w:t>
            </w:r>
            <w:r w:rsidRPr="00C46276">
              <w:rPr>
                <w:rStyle w:val="font51"/>
                <w:rFonts w:ascii="微软雅黑" w:eastAsia="微软雅黑" w:hAnsi="微软雅黑" w:cs="微软雅黑"/>
                <w:b w:val="0"/>
                <w:bCs w:val="0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21"/>
                <w:rFonts w:ascii="微软雅黑" w:eastAsia="微软雅黑" w:hAnsi="微软雅黑" w:cs="微软雅黑"/>
                <w:sz w:val="20"/>
                <w:szCs w:val="18"/>
                <w:lang w:bidi="ar"/>
              </w:rPr>
              <w:t>仪</w:t>
            </w:r>
            <w:r w:rsidRPr="00C46276">
              <w:rPr>
                <w:rStyle w:val="font21"/>
                <w:rFonts w:ascii="微软雅黑" w:eastAsia="微软雅黑" w:hAnsi="微软雅黑" w:cs="微软雅黑"/>
                <w:sz w:val="20"/>
                <w:szCs w:val="18"/>
                <w:lang w:bidi="ar"/>
              </w:rPr>
              <w:t>表及自动化</w:t>
            </w:r>
            <w:r w:rsidRPr="00C46276">
              <w:rPr>
                <w:rStyle w:val="font21"/>
                <w:rFonts w:ascii="微软雅黑" w:eastAsia="微软雅黑" w:hAnsi="微软雅黑" w:cs="微软雅黑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21"/>
                <w:rFonts w:ascii="微软雅黑" w:eastAsia="微软雅黑" w:hAnsi="微软雅黑" w:cs="微软雅黑"/>
                <w:sz w:val="20"/>
                <w:szCs w:val="18"/>
                <w:lang w:bidi="ar"/>
              </w:rPr>
              <w:t>测控技术等相关专业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珠海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盘锦</w:t>
            </w:r>
          </w:p>
        </w:tc>
      </w:tr>
      <w:tr w:rsidR="00F73CF3" w:rsidRPr="00C46276" w:rsidTr="00C46276">
        <w:trPr>
          <w:gridAfter w:val="1"/>
          <w:wAfter w:w="4" w:type="pct"/>
          <w:trHeight w:val="945"/>
          <w:jc w:val="center"/>
        </w:trPr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proofErr w:type="gramStart"/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供应链类</w:t>
            </w:r>
            <w:proofErr w:type="gramEnd"/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采购</w:t>
            </w:r>
            <w:proofErr w:type="gramStart"/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管理储干</w:t>
            </w:r>
            <w:proofErr w:type="gram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材料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化学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化工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环境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机械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自动化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计算机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大数据管理与应用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物流工程与管理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国际经济与贸易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工业工程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供应链管理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英语等相关专业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Style w:val="font21"/>
                <w:rFonts w:ascii="微软雅黑" w:eastAsia="微软雅黑" w:hAnsi="微软雅黑" w:cs="微软雅黑"/>
                <w:sz w:val="20"/>
                <w:szCs w:val="18"/>
                <w:lang w:bidi="ar"/>
              </w:rPr>
              <w:t>天津</w:t>
            </w:r>
            <w:r w:rsidRPr="00C46276">
              <w:rPr>
                <w:rStyle w:val="font21"/>
                <w:rFonts w:ascii="微软雅黑" w:eastAsia="微软雅黑" w:hAnsi="微软雅黑" w:cs="微软雅黑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21"/>
                <w:rFonts w:ascii="微软雅黑" w:eastAsia="微软雅黑" w:hAnsi="微软雅黑" w:cs="微软雅黑"/>
                <w:b/>
                <w:color w:val="FF0000"/>
                <w:sz w:val="20"/>
                <w:szCs w:val="18"/>
                <w:lang w:bidi="ar"/>
              </w:rPr>
              <w:t>成</w:t>
            </w:r>
            <w:r w:rsidRPr="00C46276">
              <w:rPr>
                <w:rStyle w:val="font21"/>
                <w:rFonts w:ascii="微软雅黑" w:eastAsia="微软雅黑" w:hAnsi="微软雅黑" w:cs="微软雅黑"/>
                <w:b/>
                <w:color w:val="FF0000"/>
                <w:sz w:val="20"/>
                <w:szCs w:val="18"/>
                <w:lang w:bidi="ar"/>
              </w:rPr>
              <w:t>都</w:t>
            </w:r>
            <w:r w:rsidRPr="00C46276">
              <w:rPr>
                <w:rStyle w:val="font2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3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上海</w:t>
            </w:r>
            <w:r w:rsidRPr="00C46276">
              <w:rPr>
                <w:rStyle w:val="font3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3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昆山</w:t>
            </w:r>
            <w:r w:rsidRPr="00C46276">
              <w:rPr>
                <w:rStyle w:val="font21"/>
                <w:rFonts w:ascii="微软雅黑" w:eastAsia="微软雅黑" w:hAnsi="微软雅黑" w:cs="微软雅黑"/>
                <w:color w:val="000000" w:themeColor="text1"/>
                <w:sz w:val="20"/>
                <w:szCs w:val="18"/>
                <w:lang w:bidi="ar"/>
              </w:rPr>
              <w:t>/</w:t>
            </w:r>
            <w:r w:rsidRPr="00C46276">
              <w:rPr>
                <w:rStyle w:val="font21"/>
                <w:rFonts w:ascii="微软雅黑" w:eastAsia="微软雅黑" w:hAnsi="微软雅黑" w:cs="微软雅黑"/>
                <w:sz w:val="20"/>
                <w:szCs w:val="18"/>
                <w:lang w:bidi="ar"/>
              </w:rPr>
              <w:t>盘锦</w:t>
            </w:r>
          </w:p>
        </w:tc>
      </w:tr>
      <w:tr w:rsidR="00F73CF3" w:rsidRPr="00C46276" w:rsidTr="00C46276">
        <w:trPr>
          <w:gridAfter w:val="1"/>
          <w:wAfter w:w="4" w:type="pct"/>
          <w:trHeight w:val="630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物流</w:t>
            </w:r>
            <w:proofErr w:type="gramStart"/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管理储干</w:t>
            </w:r>
            <w:proofErr w:type="gram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物流管理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工业工程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国际经济与贸易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供应链管理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大数据管理与应用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统计学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材料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化工等相关专业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清远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20"/>
                <w:szCs w:val="18"/>
                <w:lang w:bidi="ar"/>
              </w:rPr>
              <w:t>成都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珠海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昆山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建筑工程类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机电工程师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土木工程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proofErr w:type="gramStart"/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通暖工程</w:t>
            </w:r>
            <w:proofErr w:type="gramEnd"/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给排水工程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建筑环境与能源应用工程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电气工程等相关专业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广州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其他职能类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知识产权管理工程师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博士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材料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化工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化学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生物等相关专业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广州</w:t>
            </w:r>
          </w:p>
        </w:tc>
      </w:tr>
      <w:tr w:rsidR="00F73CF3" w:rsidRPr="00C46276" w:rsidTr="00C46276">
        <w:trPr>
          <w:gridAfter w:val="1"/>
          <w:wAfter w:w="4" w:type="pct"/>
          <w:trHeight w:val="315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科技项目工程师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博士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历史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哲学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马克思思想政治教育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中文类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财务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法律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工商管理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材料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化工等相关专业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广州</w:t>
            </w:r>
          </w:p>
        </w:tc>
      </w:tr>
      <w:tr w:rsidR="00F73CF3" w:rsidRPr="00C46276" w:rsidTr="00C46276">
        <w:trPr>
          <w:gridAfter w:val="1"/>
          <w:wAfter w:w="4" w:type="pct"/>
          <w:trHeight w:val="630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proofErr w:type="gramStart"/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安全管理储干</w:t>
            </w:r>
            <w:proofErr w:type="gram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安全工程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消防工程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环境工程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化工等相关专业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上海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昆山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盘锦</w:t>
            </w:r>
          </w:p>
        </w:tc>
      </w:tr>
      <w:tr w:rsidR="00F73CF3" w:rsidRPr="00C46276" w:rsidTr="00C46276">
        <w:trPr>
          <w:gridAfter w:val="1"/>
          <w:wAfter w:w="4" w:type="pct"/>
          <w:trHeight w:val="630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行政管理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proofErr w:type="gramStart"/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物业储干</w:t>
            </w:r>
            <w:proofErr w:type="gram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专业不限，行政管理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物业管理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财务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工商管理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中文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心理学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市场营销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proofErr w:type="gramStart"/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通暖工程</w:t>
            </w:r>
            <w:proofErr w:type="gramEnd"/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等专业优先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广州</w:t>
            </w:r>
          </w:p>
        </w:tc>
      </w:tr>
      <w:tr w:rsidR="00F73CF3" w:rsidRPr="00C46276" w:rsidTr="00C46276">
        <w:trPr>
          <w:gridAfter w:val="1"/>
          <w:wAfter w:w="4" w:type="pct"/>
          <w:trHeight w:val="630"/>
          <w:jc w:val="center"/>
        </w:trPr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F73CF3">
            <w:pPr>
              <w:widowControl/>
              <w:snapToGrid w:val="0"/>
              <w:spacing w:line="192" w:lineRule="auto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人力资源</w:t>
            </w:r>
            <w:proofErr w:type="gramStart"/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管理储干</w:t>
            </w:r>
            <w:proofErr w:type="gramEnd"/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硕士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本科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人力资源管理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心理学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企业管理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工商管理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英语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材料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语言文学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英语等相关专业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Pr="00C46276" w:rsidRDefault="00700964">
            <w:pPr>
              <w:widowControl/>
              <w:snapToGrid w:val="0"/>
              <w:spacing w:line="192" w:lineRule="auto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18"/>
              </w:rPr>
            </w:pPr>
            <w:r w:rsidRPr="00C46276"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20"/>
                <w:szCs w:val="18"/>
                <w:lang w:bidi="ar"/>
              </w:rPr>
              <w:t>成都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上海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昆山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/</w:t>
            </w:r>
            <w:r w:rsidRPr="00C46276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18"/>
                <w:lang w:bidi="ar"/>
              </w:rPr>
              <w:t>珠海</w:t>
            </w:r>
          </w:p>
        </w:tc>
      </w:tr>
    </w:tbl>
    <w:p w:rsidR="00F73CF3" w:rsidRDefault="00F73CF3">
      <w:pPr>
        <w:pStyle w:val="af0"/>
        <w:spacing w:line="360" w:lineRule="auto"/>
        <w:ind w:firstLineChars="0" w:firstLine="0"/>
        <w:rPr>
          <w:rFonts w:ascii="微软雅黑" w:eastAsia="微软雅黑" w:hAnsi="微软雅黑" w:cs="微软雅黑"/>
          <w:b/>
          <w:sz w:val="24"/>
          <w:szCs w:val="24"/>
        </w:rPr>
      </w:pPr>
    </w:p>
    <w:tbl>
      <w:tblPr>
        <w:tblW w:w="9989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1534"/>
        <w:gridCol w:w="1000"/>
        <w:gridCol w:w="3433"/>
        <w:gridCol w:w="2852"/>
      </w:tblGrid>
      <w:tr w:rsidR="00F73CF3">
        <w:trPr>
          <w:trHeight w:val="270"/>
          <w:jc w:val="center"/>
        </w:trPr>
        <w:tc>
          <w:tcPr>
            <w:tcW w:w="9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绿色石化板块</w:t>
            </w:r>
          </w:p>
        </w:tc>
      </w:tr>
      <w:tr w:rsidR="00F73CF3">
        <w:trPr>
          <w:trHeight w:val="855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职位类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职位名称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工作地点</w:t>
            </w:r>
          </w:p>
        </w:tc>
      </w:tr>
      <w:tr w:rsidR="00F73CF3">
        <w:trPr>
          <w:trHeight w:val="270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研发类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研发工程师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绿色石化方向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材料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高分子材料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高分子化学与物理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聚合与聚合物工程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化学工程与工艺等相关专业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宁波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盘锦</w:t>
            </w:r>
          </w:p>
        </w:tc>
      </w:tr>
      <w:tr w:rsidR="00F73CF3">
        <w:trPr>
          <w:trHeight w:val="27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F73CF3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研发工程师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测试研究方向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材料力学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高分子材料等相关专业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宁波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盘锦</w:t>
            </w:r>
          </w:p>
        </w:tc>
      </w:tr>
      <w:tr w:rsidR="00F73CF3">
        <w:trPr>
          <w:trHeight w:val="27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F73CF3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研发工程师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装备研究方向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化工机械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过程装备与控制工程等相关专业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宁波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盘锦</w:t>
            </w:r>
          </w:p>
        </w:tc>
      </w:tr>
      <w:tr w:rsidR="00F73CF3">
        <w:trPr>
          <w:trHeight w:val="270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制造品质类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检测工程师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仪器分析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高分子材料相关专业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宁波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盘锦</w:t>
            </w:r>
          </w:p>
        </w:tc>
      </w:tr>
      <w:tr w:rsidR="00F73CF3">
        <w:trPr>
          <w:trHeight w:val="27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F73CF3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维修工程师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机械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过程装备与控制工程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化工仪表及自动化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自动化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机电一体化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智能制造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机器人工程等相关专业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盘锦</w:t>
            </w:r>
          </w:p>
        </w:tc>
      </w:tr>
      <w:tr w:rsidR="00F73CF3">
        <w:trPr>
          <w:trHeight w:val="27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F73CF3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制造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管理储干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石油化工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材料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环境等相关专业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盘锦</w:t>
            </w:r>
          </w:p>
        </w:tc>
      </w:tr>
      <w:tr w:rsidR="00F73CF3">
        <w:trPr>
          <w:trHeight w:val="27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F73CF3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品质管理储干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化工机械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高分子材料等相关专业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宁波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盘锦</w:t>
            </w:r>
          </w:p>
        </w:tc>
      </w:tr>
      <w:tr w:rsidR="00F73CF3">
        <w:trPr>
          <w:trHeight w:val="27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F73CF3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自动化工程师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机械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过程装备与控制工程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化工仪表及自动化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自动化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机电一体化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智能制造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机器人工程等相关专业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宁波</w:t>
            </w:r>
          </w:p>
        </w:tc>
      </w:tr>
      <w:tr w:rsidR="00F73CF3">
        <w:trPr>
          <w:trHeight w:val="27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F73CF3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电气工程师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电气工程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电气自动化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电子信息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机电一体化等相关专业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盘锦</w:t>
            </w:r>
          </w:p>
        </w:tc>
      </w:tr>
      <w:tr w:rsidR="00F73CF3">
        <w:trPr>
          <w:trHeight w:val="27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F73CF3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设备工程师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机械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过程装备与控制工程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化工仪表及自动化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自动化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机电一体化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智能制造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人工智能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机器人工程等相关专业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盘锦</w:t>
            </w:r>
          </w:p>
        </w:tc>
      </w:tr>
      <w:tr w:rsidR="00F73CF3">
        <w:trPr>
          <w:trHeight w:val="27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供应链类</w:t>
            </w:r>
            <w:proofErr w:type="gram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采购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管理储干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材料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国际贸易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物流等相关专业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宁波</w:t>
            </w:r>
          </w:p>
        </w:tc>
      </w:tr>
      <w:tr w:rsidR="00F73CF3">
        <w:trPr>
          <w:trHeight w:val="27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财务类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财务管理储干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财税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会计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审计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金融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统计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经济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法律等相关专业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盘锦</w:t>
            </w:r>
          </w:p>
        </w:tc>
      </w:tr>
      <w:tr w:rsidR="00F73CF3">
        <w:trPr>
          <w:trHeight w:val="540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其他职能类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安全管理储干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安全工程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机械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电气等相关专业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盘锦</w:t>
            </w:r>
          </w:p>
        </w:tc>
      </w:tr>
      <w:tr w:rsidR="00F73CF3">
        <w:trPr>
          <w:trHeight w:val="27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F73CF3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人力资源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管理储干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专业不限，人力资源管理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心理学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企业管理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工商管理等相关专业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宁波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盘锦</w:t>
            </w:r>
          </w:p>
        </w:tc>
      </w:tr>
    </w:tbl>
    <w:p w:rsidR="00F73CF3" w:rsidRDefault="00F73CF3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18"/>
          <w:szCs w:val="18"/>
        </w:rPr>
      </w:pPr>
    </w:p>
    <w:p w:rsidR="00F73CF3" w:rsidRDefault="00F73CF3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18"/>
          <w:szCs w:val="18"/>
        </w:rPr>
      </w:pPr>
    </w:p>
    <w:tbl>
      <w:tblPr>
        <w:tblW w:w="10081" w:type="dxa"/>
        <w:jc w:val="center"/>
        <w:tblLayout w:type="fixed"/>
        <w:tblLook w:val="04A0" w:firstRow="1" w:lastRow="0" w:firstColumn="1" w:lastColumn="0" w:noHBand="0" w:noVBand="1"/>
      </w:tblPr>
      <w:tblGrid>
        <w:gridCol w:w="1179"/>
        <w:gridCol w:w="1571"/>
        <w:gridCol w:w="1000"/>
        <w:gridCol w:w="3416"/>
        <w:gridCol w:w="2915"/>
      </w:tblGrid>
      <w:tr w:rsidR="00F73CF3">
        <w:trPr>
          <w:trHeight w:val="270"/>
          <w:jc w:val="center"/>
        </w:trPr>
        <w:tc>
          <w:tcPr>
            <w:tcW w:w="10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管培生项目</w:t>
            </w:r>
            <w:proofErr w:type="gramEnd"/>
          </w:p>
        </w:tc>
      </w:tr>
      <w:tr w:rsidR="00F73CF3">
        <w:trPr>
          <w:trHeight w:val="54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职位类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职位名称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工作地点</w:t>
            </w:r>
          </w:p>
        </w:tc>
      </w:tr>
      <w:tr w:rsidR="00F73CF3">
        <w:trPr>
          <w:trHeight w:val="270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制造品质类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管培生</w:t>
            </w:r>
            <w:proofErr w:type="gramEnd"/>
          </w:p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（制造管理方向）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材料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电气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工业工程等相关专业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广州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清远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上海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成都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天津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武汉</w:t>
            </w:r>
          </w:p>
        </w:tc>
      </w:tr>
      <w:tr w:rsidR="00F73CF3">
        <w:trPr>
          <w:trHeight w:val="270"/>
          <w:jc w:val="center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F73CF3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管培生</w:t>
            </w:r>
            <w:proofErr w:type="gramEnd"/>
          </w:p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（计划物流管理方向）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大数据管理与应用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统计学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工业工程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国际经济与贸易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供应链管理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材料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化工等相关专业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广州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清远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上海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成都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天津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武汉</w:t>
            </w:r>
          </w:p>
        </w:tc>
      </w:tr>
      <w:tr w:rsidR="00F73CF3">
        <w:trPr>
          <w:trHeight w:val="270"/>
          <w:jc w:val="center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F73CF3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管培生</w:t>
            </w:r>
            <w:proofErr w:type="gramEnd"/>
          </w:p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（标准流程管理方向）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标准化工程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工业工程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材料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高分子材料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复合材料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项目管理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自动化等相关专业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广州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清远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上海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成都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天津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武汉</w:t>
            </w:r>
          </w:p>
        </w:tc>
      </w:tr>
      <w:tr w:rsidR="00F73CF3">
        <w:trPr>
          <w:trHeight w:val="270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供应链类</w:t>
            </w:r>
            <w:proofErr w:type="gram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管培生</w:t>
            </w:r>
            <w:proofErr w:type="gramEnd"/>
          </w:p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（供应链管理方向）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材料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化工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机械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自动化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大数据管理与应用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物流工程与管理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国际经济与贸易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工业工程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供应链管理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英语等相关专业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广州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清远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上海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成都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天津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武汉</w:t>
            </w:r>
          </w:p>
        </w:tc>
      </w:tr>
      <w:tr w:rsidR="00F73CF3">
        <w:trPr>
          <w:trHeight w:val="270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 IT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管培生</w:t>
            </w:r>
            <w:proofErr w:type="gramEnd"/>
          </w:p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（信息管理方向）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计算机科学与技术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信息技术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软件工程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数据分析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工业工程等相关专业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广州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清远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上海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成都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天津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武汉</w:t>
            </w:r>
          </w:p>
        </w:tc>
      </w:tr>
      <w:tr w:rsidR="00F73CF3">
        <w:trPr>
          <w:trHeight w:val="270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财务类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管培生</w:t>
            </w:r>
            <w:proofErr w:type="gramEnd"/>
          </w:p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（财务管理方向）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财税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会计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审计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金融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统计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经济等相关专业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广州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清远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上海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成都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天津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武汉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珠海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盘锦</w:t>
            </w:r>
          </w:p>
        </w:tc>
      </w:tr>
      <w:tr w:rsidR="00F73CF3">
        <w:trPr>
          <w:trHeight w:val="270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其他职能类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管培生</w:t>
            </w:r>
            <w:proofErr w:type="gramEnd"/>
          </w:p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（人力资源管理方向）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人力资源管理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心理学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企业管理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工商管理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材料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语言文学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英语等相关专业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CF3" w:rsidRDefault="0070096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广州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清远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上海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成都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天津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武汉</w:t>
            </w:r>
          </w:p>
        </w:tc>
      </w:tr>
    </w:tbl>
    <w:p w:rsidR="00F73CF3" w:rsidRDefault="00F73CF3">
      <w:pPr>
        <w:spacing w:line="360" w:lineRule="auto"/>
        <w:rPr>
          <w:rFonts w:asciiTheme="minorEastAsia" w:hAnsiTheme="minorEastAsia"/>
          <w:b/>
          <w:szCs w:val="28"/>
        </w:rPr>
      </w:pPr>
    </w:p>
    <w:p w:rsidR="00F73CF3" w:rsidRDefault="00700964">
      <w:pPr>
        <w:pStyle w:val="af0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人才吸引</w:t>
      </w:r>
    </w:p>
    <w:p w:rsidR="00F73CF3" w:rsidRDefault="00700964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A.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  <w:shd w:val="clear" w:color="auto" w:fill="FFFFFF"/>
        </w:rPr>
        <w:t>具有竞争力的薪酬待遇，做同龄人中的王者</w:t>
      </w:r>
    </w:p>
    <w:p w:rsidR="00F73CF3" w:rsidRDefault="00700964">
      <w:pPr>
        <w:spacing w:line="360" w:lineRule="auto"/>
        <w:ind w:firstLine="4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金发科技实</w:t>
      </w:r>
      <w:r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施全面薪酬回报制度，</w:t>
      </w:r>
      <w:r>
        <w:rPr>
          <w:rFonts w:ascii="微软雅黑" w:eastAsia="微软雅黑" w:hAnsi="微软雅黑" w:cs="微软雅黑" w:hint="eastAsia"/>
          <w:sz w:val="24"/>
          <w:szCs w:val="24"/>
        </w:rPr>
        <w:t>包括基本工资、季度奖金、年终奖金、岗位目标考核激励、各种津贴福利等。</w:t>
      </w:r>
    </w:p>
    <w:p w:rsidR="00F73CF3" w:rsidRDefault="00700964">
      <w:pPr>
        <w:spacing w:line="360" w:lineRule="auto"/>
        <w:ind w:firstLine="4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金发科技将为</w:t>
      </w:r>
      <w:r>
        <w:rPr>
          <w:rFonts w:ascii="微软雅黑" w:eastAsia="微软雅黑" w:hAnsi="微软雅黑" w:cs="微软雅黑" w:hint="eastAsia"/>
          <w:sz w:val="24"/>
          <w:szCs w:val="24"/>
        </w:rPr>
        <w:t>2025</w:t>
      </w:r>
      <w:r>
        <w:rPr>
          <w:rFonts w:ascii="微软雅黑" w:eastAsia="微软雅黑" w:hAnsi="微软雅黑" w:cs="微软雅黑" w:hint="eastAsia"/>
          <w:sz w:val="24"/>
          <w:szCs w:val="24"/>
        </w:rPr>
        <w:t>届应届生提供极具竞争力的薪酬待遇，具体薪酬信息请关注后续的宣讲会详情。</w:t>
      </w:r>
    </w:p>
    <w:p w:rsidR="00F73CF3" w:rsidRDefault="00F73CF3">
      <w:pPr>
        <w:spacing w:line="360" w:lineRule="auto"/>
        <w:ind w:firstLine="420"/>
        <w:rPr>
          <w:rFonts w:ascii="微软雅黑" w:eastAsia="微软雅黑" w:hAnsi="微软雅黑" w:cs="微软雅黑"/>
          <w:sz w:val="24"/>
          <w:szCs w:val="24"/>
        </w:rPr>
      </w:pPr>
    </w:p>
    <w:p w:rsidR="00F73CF3" w:rsidRDefault="00700964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B.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  <w:shd w:val="clear" w:color="auto" w:fill="FFFFFF"/>
        </w:rPr>
        <w:t>完善的福利保障体系</w:t>
      </w:r>
    </w:p>
    <w:p w:rsidR="00F73CF3" w:rsidRDefault="00700964">
      <w:pPr>
        <w:spacing w:line="36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bookmarkStart w:id="8" w:name="_Hlk174961069"/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sz w:val="24"/>
          <w:szCs w:val="24"/>
        </w:rPr>
        <w:t>、五天工作制（周末双休，部分岗位结合工作实际需要有不同），五险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一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金，带薪年假，节假日慰问福利，工龄补贴为员工提供基础保障；</w:t>
      </w:r>
    </w:p>
    <w:p w:rsidR="00F73CF3" w:rsidRDefault="00700964">
      <w:pPr>
        <w:spacing w:line="36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、福利住房（注：本科两人间、硕士单人间、博士两房一厅，后续按公司</w:t>
      </w:r>
      <w:r>
        <w:rPr>
          <w:rFonts w:ascii="微软雅黑" w:eastAsia="微软雅黑" w:hAnsi="微软雅黑" w:cs="微软雅黑" w:hint="eastAsia"/>
          <w:color w:val="000000" w:themeColor="text1"/>
          <w:sz w:val="24"/>
          <w:szCs w:val="24"/>
        </w:rPr>
        <w:t>政策升级</w:t>
      </w:r>
      <w:r>
        <w:rPr>
          <w:rFonts w:ascii="微软雅黑" w:eastAsia="微软雅黑" w:hAnsi="微软雅黑" w:cs="微软雅黑" w:hint="eastAsia"/>
          <w:sz w:val="24"/>
          <w:szCs w:val="24"/>
        </w:rPr>
        <w:t>更高的住房标准），员工户口档案接收，员工持股计划，子女入学安置，优质餐饮为员工提供无忧保障；</w:t>
      </w:r>
    </w:p>
    <w:p w:rsidR="00F73CF3" w:rsidRDefault="00700964">
      <w:pPr>
        <w:spacing w:line="36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sz w:val="24"/>
          <w:szCs w:val="24"/>
        </w:rPr>
        <w:t>、年度健康体检，完善的康体设施（健身房、游泳池、篮球场、室内羽毛球场、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瑜伽室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等）让员工健康生活；</w:t>
      </w:r>
    </w:p>
    <w:p w:rsidR="00F73CF3" w:rsidRDefault="00700964">
      <w:pPr>
        <w:spacing w:line="36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4</w:t>
      </w:r>
      <w:r>
        <w:rPr>
          <w:rFonts w:ascii="微软雅黑" w:eastAsia="微软雅黑" w:hAnsi="微软雅黑" w:cs="微软雅黑" w:hint="eastAsia"/>
          <w:sz w:val="24"/>
          <w:szCs w:val="24"/>
        </w:rPr>
        <w:t>、杰出员工出国旅游，年度部门团队旅游，团年宴、中秋晚会等文艺活动，舞蹈、摄影等文体协会让员工拥有多彩生活。</w:t>
      </w:r>
    </w:p>
    <w:bookmarkEnd w:id="8"/>
    <w:p w:rsidR="00F73CF3" w:rsidRDefault="00F73CF3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 w:val="24"/>
          <w:szCs w:val="24"/>
          <w:shd w:val="clear" w:color="auto" w:fill="FFFFFF"/>
        </w:rPr>
      </w:pPr>
    </w:p>
    <w:p w:rsidR="00F73CF3" w:rsidRDefault="00700964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  <w:shd w:val="clear" w:color="auto" w:fill="FFFFFF"/>
        </w:rPr>
        <w:t xml:space="preserve">C. 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  <w:shd w:val="clear" w:color="auto" w:fill="FFFFFF"/>
        </w:rPr>
        <w:t>健全的双通道晋升发展机制，能力有多大，舞台有多大！</w:t>
      </w:r>
    </w:p>
    <w:p w:rsidR="00F73CF3" w:rsidRDefault="00700964">
      <w:pPr>
        <w:spacing w:line="360" w:lineRule="auto"/>
        <w:ind w:firstLine="42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管理通道：初学者→有经验者→主管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高级主管→中层管理者→高管</w:t>
      </w:r>
    </w:p>
    <w:p w:rsidR="00F73CF3" w:rsidRDefault="00700964">
      <w:pPr>
        <w:spacing w:line="360" w:lineRule="auto"/>
        <w:ind w:firstLine="42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专业通道：初学者→有经验者→中级工程师→高级工程师→专家</w:t>
      </w:r>
    </w:p>
    <w:p w:rsidR="00F73CF3" w:rsidRDefault="00F73CF3">
      <w:pPr>
        <w:pStyle w:val="ab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 w:cs="微软雅黑"/>
          <w:color w:val="000000"/>
        </w:rPr>
      </w:pPr>
    </w:p>
    <w:p w:rsidR="00F73CF3" w:rsidRDefault="00700964">
      <w:pPr>
        <w:pStyle w:val="ab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hd w:val="clear" w:color="auto" w:fill="FFFFFF"/>
        </w:rPr>
        <w:t xml:space="preserve">D. </w:t>
      </w:r>
      <w:r>
        <w:rPr>
          <w:rFonts w:ascii="微软雅黑" w:eastAsia="微软雅黑" w:hAnsi="微软雅黑" w:cs="微软雅黑" w:hint="eastAsia"/>
          <w:b/>
          <w:bCs/>
          <w:color w:val="000000"/>
          <w:shd w:val="clear" w:color="auto" w:fill="FFFFFF"/>
        </w:rPr>
        <w:t>系统的培训与学习机会</w:t>
      </w:r>
    </w:p>
    <w:p w:rsidR="00F73CF3" w:rsidRDefault="00700964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b/>
          <w:color w:val="000000"/>
        </w:rPr>
        <w:t>结合导师传帮带、在岗实践、丰富的内外部培训学习机会，帮助你快速、全面提升：</w:t>
      </w:r>
      <w:r>
        <w:rPr>
          <w:rFonts w:ascii="微软雅黑" w:eastAsia="微软雅黑" w:hAnsi="微软雅黑" w:cs="微软雅黑" w:hint="eastAsia"/>
          <w:color w:val="000000"/>
        </w:rPr>
        <w:t>包括应届生专项培养计划</w:t>
      </w:r>
      <w:r>
        <w:rPr>
          <w:rFonts w:ascii="微软雅黑" w:eastAsia="微软雅黑" w:hAnsi="微软雅黑" w:cs="微软雅黑" w:hint="eastAsia"/>
          <w:color w:val="000000"/>
        </w:rPr>
        <w:t>(</w:t>
      </w:r>
      <w:r>
        <w:rPr>
          <w:rFonts w:ascii="微软雅黑" w:eastAsia="微软雅黑" w:hAnsi="微软雅黑" w:cs="微软雅黑" w:hint="eastAsia"/>
          <w:color w:val="000000"/>
        </w:rPr>
        <w:t>雏鹰培养计划</w:t>
      </w:r>
      <w:r>
        <w:rPr>
          <w:rFonts w:ascii="微软雅黑" w:eastAsia="微软雅黑" w:hAnsi="微软雅黑" w:cs="微软雅黑" w:hint="eastAsia"/>
          <w:color w:val="000000"/>
        </w:rPr>
        <w:t>)</w:t>
      </w:r>
      <w:r>
        <w:rPr>
          <w:rFonts w:ascii="微软雅黑" w:eastAsia="微软雅黑" w:hAnsi="微软雅黑" w:cs="微软雅黑" w:hint="eastAsia"/>
          <w:color w:val="000000"/>
        </w:rPr>
        <w:t>，针对不同岗位的营销“剑”系列、技术“创”系列、制造“匠”系列、品质“盾”系列以及基中高层领导力系列。</w:t>
      </w:r>
    </w:p>
    <w:p w:rsidR="00F73CF3" w:rsidRDefault="00F73CF3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cs="微软雅黑"/>
          <w:color w:val="000000"/>
        </w:rPr>
      </w:pPr>
    </w:p>
    <w:p w:rsidR="00F73CF3" w:rsidRDefault="00700964">
      <w:pPr>
        <w:spacing w:line="360" w:lineRule="auto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四、招聘流程</w:t>
      </w:r>
    </w:p>
    <w:p w:rsidR="00F73CF3" w:rsidRDefault="00700964">
      <w:pPr>
        <w:spacing w:line="360" w:lineRule="auto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lastRenderedPageBreak/>
        <w:t>A.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简历投递：</w:t>
      </w:r>
    </w:p>
    <w:p w:rsidR="00F73CF3" w:rsidRDefault="00700964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sz w:val="24"/>
          <w:szCs w:val="24"/>
        </w:rPr>
        <w:t>PC</w:t>
      </w:r>
      <w:r>
        <w:rPr>
          <w:rFonts w:ascii="微软雅黑" w:eastAsia="微软雅黑" w:hAnsi="微软雅黑" w:cs="微软雅黑" w:hint="eastAsia"/>
          <w:sz w:val="24"/>
          <w:szCs w:val="24"/>
        </w:rPr>
        <w:t>端：登陆公司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招聘官网</w:t>
      </w:r>
      <w:proofErr w:type="gramEnd"/>
      <w:r>
        <w:rPr>
          <w:rStyle w:val="ae"/>
          <w:rFonts w:ascii="微软雅黑" w:eastAsia="微软雅黑" w:hAnsi="微软雅黑" w:cs="微软雅黑" w:hint="eastAsia"/>
          <w:sz w:val="24"/>
          <w:szCs w:val="24"/>
        </w:rPr>
        <w:t>https://kingfa.zhiye.com/</w:t>
      </w:r>
      <w:r>
        <w:rPr>
          <w:rFonts w:ascii="微软雅黑" w:eastAsia="微软雅黑" w:hAnsi="微软雅黑" w:cs="微软雅黑" w:hint="eastAsia"/>
          <w:sz w:val="24"/>
          <w:szCs w:val="24"/>
        </w:rPr>
        <w:t>进行网申；</w:t>
      </w:r>
    </w:p>
    <w:p w:rsidR="00F73CF3" w:rsidRDefault="00700964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、移动端：关注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“金发科技招聘”</w:t>
      </w:r>
      <w:r>
        <w:rPr>
          <w:rFonts w:ascii="微软雅黑" w:eastAsia="微软雅黑" w:hAnsi="微软雅黑" w:cs="微软雅黑" w:hint="eastAsia"/>
          <w:sz w:val="24"/>
          <w:szCs w:val="24"/>
        </w:rPr>
        <w:t>公众号——点击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“校园招聘”</w:t>
      </w:r>
      <w:r>
        <w:rPr>
          <w:rFonts w:ascii="微软雅黑" w:eastAsia="微软雅黑" w:hAnsi="微软雅黑" w:cs="微软雅黑" w:hint="eastAsia"/>
          <w:sz w:val="24"/>
          <w:szCs w:val="24"/>
        </w:rPr>
        <w:t>——选择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“校招岗位”</w:t>
      </w:r>
      <w:r>
        <w:rPr>
          <w:rFonts w:ascii="微软雅黑" w:eastAsia="微软雅黑" w:hAnsi="微软雅黑" w:cs="微软雅黑" w:hint="eastAsia"/>
          <w:sz w:val="24"/>
          <w:szCs w:val="24"/>
        </w:rPr>
        <w:t>进行投递。（</w:t>
      </w:r>
      <w:proofErr w:type="spellStart"/>
      <w:r>
        <w:rPr>
          <w:rFonts w:ascii="微软雅黑" w:eastAsia="微软雅黑" w:hAnsi="微软雅黑" w:cs="微软雅黑" w:hint="eastAsia"/>
          <w:sz w:val="24"/>
          <w:szCs w:val="24"/>
        </w:rPr>
        <w:t>ps</w:t>
      </w:r>
      <w:proofErr w:type="spellEnd"/>
      <w:r>
        <w:rPr>
          <w:rFonts w:ascii="微软雅黑" w:eastAsia="微软雅黑" w:hAnsi="微软雅黑" w:cs="微软雅黑" w:hint="eastAsia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sz w:val="24"/>
          <w:szCs w:val="24"/>
        </w:rPr>
        <w:t>找到金发科技在职的师兄师姐或校园大使获取专属内推码，选择心仪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的校招职位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，填写内推码，内推简历将获得优先关注和处理哦！）</w:t>
      </w:r>
    </w:p>
    <w:p w:rsidR="00F73CF3" w:rsidRDefault="00F73CF3">
      <w:pPr>
        <w:spacing w:line="360" w:lineRule="auto"/>
        <w:rPr>
          <w:rFonts w:ascii="微软雅黑" w:eastAsia="微软雅黑" w:hAnsi="微软雅黑" w:cs="微软雅黑"/>
          <w:b/>
          <w:sz w:val="24"/>
          <w:szCs w:val="24"/>
        </w:rPr>
      </w:pPr>
    </w:p>
    <w:p w:rsidR="00F73CF3" w:rsidRDefault="00700964">
      <w:pPr>
        <w:spacing w:line="360" w:lineRule="auto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B.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参加</w:t>
      </w:r>
      <w:proofErr w:type="gramStart"/>
      <w:r>
        <w:rPr>
          <w:rFonts w:ascii="微软雅黑" w:eastAsia="微软雅黑" w:hAnsi="微软雅黑" w:cs="微软雅黑" w:hint="eastAsia"/>
          <w:b/>
          <w:sz w:val="24"/>
          <w:szCs w:val="24"/>
        </w:rPr>
        <w:t>双选会</w:t>
      </w:r>
      <w:proofErr w:type="gramEnd"/>
      <w:r>
        <w:rPr>
          <w:rFonts w:ascii="微软雅黑" w:eastAsia="微软雅黑" w:hAnsi="微软雅黑" w:cs="微软雅黑" w:hint="eastAsia"/>
          <w:b/>
          <w:sz w:val="24"/>
          <w:szCs w:val="24"/>
        </w:rPr>
        <w:t>/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宣讲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会：</w:t>
      </w:r>
    </w:p>
    <w:p w:rsidR="00F73CF3" w:rsidRDefault="00700964">
      <w:pPr>
        <w:spacing w:line="276" w:lineRule="auto"/>
        <w:rPr>
          <w:rFonts w:ascii="微软雅黑" w:eastAsia="微软雅黑" w:hAnsi="微软雅黑" w:cs="微软雅黑"/>
          <w:sz w:val="24"/>
          <w:szCs w:val="24"/>
        </w:rPr>
      </w:pP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春招以“网申</w:t>
      </w:r>
      <w:r>
        <w:rPr>
          <w:rFonts w:ascii="微软雅黑" w:eastAsia="微软雅黑" w:hAnsi="微软雅黑" w:cs="微软雅黑" w:hint="eastAsia"/>
          <w:sz w:val="24"/>
          <w:szCs w:val="24"/>
        </w:rPr>
        <w:t>+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线上面试”形式为主，结合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春招需求仅开展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小部分的线下宣讲会，建议同学们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尽早网申投递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简历，</w:t>
      </w:r>
      <w:r>
        <w:rPr>
          <w:rFonts w:ascii="微软雅黑" w:eastAsia="微软雅黑" w:hAnsi="微软雅黑" w:cs="微软雅黑" w:hint="eastAsia"/>
          <w:sz w:val="24"/>
          <w:szCs w:val="24"/>
        </w:rPr>
        <w:t>HR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好及时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查看并安排面试。</w:t>
      </w:r>
    </w:p>
    <w:p w:rsidR="00F73CF3" w:rsidRDefault="00F73CF3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</w:p>
    <w:p w:rsidR="00F73CF3" w:rsidRDefault="00700964">
      <w:pPr>
        <w:spacing w:line="360" w:lineRule="auto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C.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面试：</w:t>
      </w:r>
      <w:bookmarkStart w:id="9" w:name="_GoBack"/>
      <w:bookmarkEnd w:id="9"/>
    </w:p>
    <w:p w:rsidR="00F73CF3" w:rsidRDefault="00700964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  <w:bookmarkStart w:id="10" w:name="_Hlk174964149"/>
      <w:r>
        <w:rPr>
          <w:rFonts w:ascii="微软雅黑" w:eastAsia="微软雅黑" w:hAnsi="微软雅黑" w:cs="微软雅黑" w:hint="eastAsia"/>
          <w:sz w:val="24"/>
          <w:szCs w:val="24"/>
        </w:rPr>
        <w:t>初试</w:t>
      </w:r>
      <w:r>
        <w:rPr>
          <w:rFonts w:ascii="微软雅黑" w:eastAsia="微软雅黑" w:hAnsi="微软雅黑" w:cs="微软雅黑" w:hint="eastAsia"/>
          <w:sz w:val="24"/>
          <w:szCs w:val="24"/>
        </w:rPr>
        <w:t>/</w:t>
      </w:r>
      <w:r>
        <w:rPr>
          <w:rFonts w:ascii="微软雅黑" w:eastAsia="微软雅黑" w:hAnsi="微软雅黑" w:cs="微软雅黑" w:hint="eastAsia"/>
          <w:sz w:val="24"/>
          <w:szCs w:val="24"/>
        </w:rPr>
        <w:t>复试</w:t>
      </w:r>
      <w:r>
        <w:rPr>
          <w:rFonts w:ascii="微软雅黑" w:eastAsia="微软雅黑" w:hAnsi="微软雅黑" w:cs="微软雅黑" w:hint="eastAsia"/>
          <w:sz w:val="24"/>
          <w:szCs w:val="24"/>
        </w:rPr>
        <w:t>/</w:t>
      </w:r>
      <w:r>
        <w:rPr>
          <w:rFonts w:ascii="微软雅黑" w:eastAsia="微软雅黑" w:hAnsi="微软雅黑" w:cs="微软雅黑" w:hint="eastAsia"/>
          <w:sz w:val="24"/>
          <w:szCs w:val="24"/>
        </w:rPr>
        <w:t>终试（按需开展测评），请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携带网申标准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版简历、成绩单及其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他成果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证明（按需）参加。</w:t>
      </w:r>
    </w:p>
    <w:bookmarkEnd w:id="10"/>
    <w:p w:rsidR="00F73CF3" w:rsidRDefault="00700964">
      <w:pPr>
        <w:spacing w:line="360" w:lineRule="auto"/>
        <w:rPr>
          <w:rFonts w:ascii="微软雅黑" w:eastAsia="微软雅黑" w:hAnsi="微软雅黑" w:cs="微软雅黑"/>
          <w:b/>
          <w:sz w:val="24"/>
          <w:szCs w:val="24"/>
        </w:rPr>
      </w:pPr>
      <w:proofErr w:type="spellStart"/>
      <w:r>
        <w:rPr>
          <w:rFonts w:ascii="微软雅黑" w:eastAsia="微软雅黑" w:hAnsi="微软雅黑" w:cs="微软雅黑" w:hint="eastAsia"/>
          <w:b/>
          <w:sz w:val="24"/>
          <w:szCs w:val="24"/>
        </w:rPr>
        <w:t>D.offer</w:t>
      </w:r>
      <w:proofErr w:type="spellEnd"/>
      <w:r>
        <w:rPr>
          <w:rFonts w:ascii="微软雅黑" w:eastAsia="微软雅黑" w:hAnsi="微软雅黑" w:cs="微软雅黑" w:hint="eastAsia"/>
          <w:b/>
          <w:sz w:val="24"/>
          <w:szCs w:val="24"/>
        </w:rPr>
        <w:t>与签约。</w:t>
      </w:r>
    </w:p>
    <w:bookmarkEnd w:id="0"/>
    <w:bookmarkEnd w:id="1"/>
    <w:bookmarkEnd w:id="2"/>
    <w:p w:rsidR="00F73CF3" w:rsidRDefault="00700964">
      <w:pPr>
        <w:spacing w:line="276" w:lineRule="auto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3506470</wp:posOffset>
            </wp:positionH>
            <wp:positionV relativeFrom="paragraph">
              <wp:posOffset>369570</wp:posOffset>
            </wp:positionV>
            <wp:extent cx="1487805" cy="148780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070" cy="1488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3CF3" w:rsidRDefault="00700964">
      <w:pPr>
        <w:spacing w:line="276" w:lineRule="auto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五、联系我们</w:t>
      </w:r>
    </w:p>
    <w:bookmarkEnd w:id="3"/>
    <w:bookmarkEnd w:id="4"/>
    <w:p w:rsidR="00F73CF3" w:rsidRDefault="00700964">
      <w:pPr>
        <w:spacing w:line="276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招聘官网：</w:t>
      </w:r>
      <w:hyperlink r:id="rId8" w:history="1">
        <w:r>
          <w:rPr>
            <w:rFonts w:ascii="微软雅黑" w:eastAsia="微软雅黑" w:hAnsi="微软雅黑" w:cs="微软雅黑" w:hint="eastAsia"/>
            <w:sz w:val="24"/>
            <w:szCs w:val="24"/>
          </w:rPr>
          <w:t>https://kingfa.zhiye.com/</w:t>
        </w:r>
      </w:hyperlink>
    </w:p>
    <w:p w:rsidR="00F73CF3" w:rsidRDefault="00700964">
      <w:pPr>
        <w:spacing w:line="276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招聘邮箱：</w:t>
      </w:r>
      <w:hyperlink r:id="rId9" w:history="1">
        <w:r>
          <w:rPr>
            <w:rFonts w:ascii="微软雅黑" w:eastAsia="微软雅黑" w:hAnsi="微软雅黑" w:cs="微软雅黑" w:hint="eastAsia"/>
            <w:sz w:val="24"/>
            <w:szCs w:val="24"/>
          </w:rPr>
          <w:t>kf_zhaopin@kingfa.com.cn</w:t>
        </w:r>
      </w:hyperlink>
    </w:p>
    <w:sectPr w:rsidR="00F73CF3" w:rsidSect="00C46276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964" w:rsidRDefault="00700964" w:rsidP="00C46276">
      <w:r>
        <w:separator/>
      </w:r>
    </w:p>
  </w:endnote>
  <w:endnote w:type="continuationSeparator" w:id="0">
    <w:p w:rsidR="00700964" w:rsidRDefault="00700964" w:rsidP="00C4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964" w:rsidRDefault="00700964" w:rsidP="00C46276">
      <w:r>
        <w:separator/>
      </w:r>
    </w:p>
  </w:footnote>
  <w:footnote w:type="continuationSeparator" w:id="0">
    <w:p w:rsidR="00700964" w:rsidRDefault="00700964" w:rsidP="00C4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516C"/>
    <w:multiLevelType w:val="multilevel"/>
    <w:tmpl w:val="0966516C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B8251D"/>
    <w:multiLevelType w:val="multilevel"/>
    <w:tmpl w:val="7BB8251D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c3Nzc5MjQ4NzQ0YTNlNTNjODM5NWIzYmZjZDQxZGYifQ=="/>
  </w:docVars>
  <w:rsids>
    <w:rsidRoot w:val="00372E07"/>
    <w:rsid w:val="000202FB"/>
    <w:rsid w:val="00021E59"/>
    <w:rsid w:val="0002227A"/>
    <w:rsid w:val="000224C8"/>
    <w:rsid w:val="000332CE"/>
    <w:rsid w:val="00040AF2"/>
    <w:rsid w:val="00041C55"/>
    <w:rsid w:val="00044DC2"/>
    <w:rsid w:val="00071D78"/>
    <w:rsid w:val="00074C8B"/>
    <w:rsid w:val="0008330E"/>
    <w:rsid w:val="00097B14"/>
    <w:rsid w:val="000A12B0"/>
    <w:rsid w:val="000A54B9"/>
    <w:rsid w:val="000B6781"/>
    <w:rsid w:val="000C5F89"/>
    <w:rsid w:val="000D09DF"/>
    <w:rsid w:val="000D238C"/>
    <w:rsid w:val="000D2D0B"/>
    <w:rsid w:val="000E3FF9"/>
    <w:rsid w:val="000F351F"/>
    <w:rsid w:val="000F68CD"/>
    <w:rsid w:val="00106967"/>
    <w:rsid w:val="00114CD8"/>
    <w:rsid w:val="00116365"/>
    <w:rsid w:val="00117DF3"/>
    <w:rsid w:val="00124885"/>
    <w:rsid w:val="001510BE"/>
    <w:rsid w:val="001522DE"/>
    <w:rsid w:val="00172D68"/>
    <w:rsid w:val="00177ABC"/>
    <w:rsid w:val="00180173"/>
    <w:rsid w:val="001803AE"/>
    <w:rsid w:val="0018320F"/>
    <w:rsid w:val="0018535E"/>
    <w:rsid w:val="0018704B"/>
    <w:rsid w:val="0019233B"/>
    <w:rsid w:val="00192614"/>
    <w:rsid w:val="0019396F"/>
    <w:rsid w:val="00195BF6"/>
    <w:rsid w:val="001A5F1C"/>
    <w:rsid w:val="001B0422"/>
    <w:rsid w:val="001B1048"/>
    <w:rsid w:val="001B6C04"/>
    <w:rsid w:val="001C3686"/>
    <w:rsid w:val="001D19F8"/>
    <w:rsid w:val="001D1C34"/>
    <w:rsid w:val="00206887"/>
    <w:rsid w:val="0021133B"/>
    <w:rsid w:val="00214EEC"/>
    <w:rsid w:val="00216B57"/>
    <w:rsid w:val="00217488"/>
    <w:rsid w:val="00225190"/>
    <w:rsid w:val="00243128"/>
    <w:rsid w:val="00245BA9"/>
    <w:rsid w:val="00254B69"/>
    <w:rsid w:val="00255FA0"/>
    <w:rsid w:val="00260700"/>
    <w:rsid w:val="002708AD"/>
    <w:rsid w:val="00280211"/>
    <w:rsid w:val="002820AA"/>
    <w:rsid w:val="002878C0"/>
    <w:rsid w:val="002927FC"/>
    <w:rsid w:val="002A0490"/>
    <w:rsid w:val="002B427D"/>
    <w:rsid w:val="002B7F2F"/>
    <w:rsid w:val="002C5189"/>
    <w:rsid w:val="002C61E8"/>
    <w:rsid w:val="002D1BDD"/>
    <w:rsid w:val="002D734A"/>
    <w:rsid w:val="002E5EAD"/>
    <w:rsid w:val="002E6883"/>
    <w:rsid w:val="002F3812"/>
    <w:rsid w:val="002F5299"/>
    <w:rsid w:val="0031496B"/>
    <w:rsid w:val="00317717"/>
    <w:rsid w:val="003206F0"/>
    <w:rsid w:val="00346E84"/>
    <w:rsid w:val="00361FAD"/>
    <w:rsid w:val="003667A6"/>
    <w:rsid w:val="00372E07"/>
    <w:rsid w:val="00384D98"/>
    <w:rsid w:val="00396097"/>
    <w:rsid w:val="003A51F5"/>
    <w:rsid w:val="003A5DC1"/>
    <w:rsid w:val="003A69CC"/>
    <w:rsid w:val="003C65B7"/>
    <w:rsid w:val="003D2DDD"/>
    <w:rsid w:val="003E54AF"/>
    <w:rsid w:val="003F1B6A"/>
    <w:rsid w:val="003F1C3F"/>
    <w:rsid w:val="00400C57"/>
    <w:rsid w:val="00411ACF"/>
    <w:rsid w:val="00426A69"/>
    <w:rsid w:val="00433CF9"/>
    <w:rsid w:val="00435969"/>
    <w:rsid w:val="00445583"/>
    <w:rsid w:val="00460402"/>
    <w:rsid w:val="004623E7"/>
    <w:rsid w:val="004655FD"/>
    <w:rsid w:val="00466BC4"/>
    <w:rsid w:val="00466F48"/>
    <w:rsid w:val="00470871"/>
    <w:rsid w:val="004748DB"/>
    <w:rsid w:val="0048281D"/>
    <w:rsid w:val="004907B5"/>
    <w:rsid w:val="004B2A4B"/>
    <w:rsid w:val="004B4AAA"/>
    <w:rsid w:val="004B4D83"/>
    <w:rsid w:val="004B70F5"/>
    <w:rsid w:val="004C2548"/>
    <w:rsid w:val="004D7C34"/>
    <w:rsid w:val="004E7503"/>
    <w:rsid w:val="004E7C87"/>
    <w:rsid w:val="004E7D9C"/>
    <w:rsid w:val="004F058D"/>
    <w:rsid w:val="004F7218"/>
    <w:rsid w:val="00503095"/>
    <w:rsid w:val="005139E6"/>
    <w:rsid w:val="00517995"/>
    <w:rsid w:val="00517EC9"/>
    <w:rsid w:val="00520488"/>
    <w:rsid w:val="0052584A"/>
    <w:rsid w:val="005333DC"/>
    <w:rsid w:val="00541430"/>
    <w:rsid w:val="00544E2E"/>
    <w:rsid w:val="005471DF"/>
    <w:rsid w:val="005542E3"/>
    <w:rsid w:val="0055498C"/>
    <w:rsid w:val="005572B8"/>
    <w:rsid w:val="00557528"/>
    <w:rsid w:val="005628CF"/>
    <w:rsid w:val="005652E3"/>
    <w:rsid w:val="00587E1C"/>
    <w:rsid w:val="00597617"/>
    <w:rsid w:val="005A0A84"/>
    <w:rsid w:val="005B3869"/>
    <w:rsid w:val="005C2050"/>
    <w:rsid w:val="005F43F9"/>
    <w:rsid w:val="00606F77"/>
    <w:rsid w:val="006118A5"/>
    <w:rsid w:val="00614C0C"/>
    <w:rsid w:val="00617EBC"/>
    <w:rsid w:val="00652025"/>
    <w:rsid w:val="0066065F"/>
    <w:rsid w:val="006724A3"/>
    <w:rsid w:val="006A0372"/>
    <w:rsid w:val="006A21C0"/>
    <w:rsid w:val="006B3FBD"/>
    <w:rsid w:val="006B680D"/>
    <w:rsid w:val="006C300A"/>
    <w:rsid w:val="006C53F6"/>
    <w:rsid w:val="006D07E4"/>
    <w:rsid w:val="006D4AA6"/>
    <w:rsid w:val="006D7D54"/>
    <w:rsid w:val="00700964"/>
    <w:rsid w:val="00703F39"/>
    <w:rsid w:val="00705B18"/>
    <w:rsid w:val="00717CDC"/>
    <w:rsid w:val="00726D4C"/>
    <w:rsid w:val="00753682"/>
    <w:rsid w:val="00773695"/>
    <w:rsid w:val="0078008E"/>
    <w:rsid w:val="007856F3"/>
    <w:rsid w:val="00791BB8"/>
    <w:rsid w:val="0079275A"/>
    <w:rsid w:val="00794011"/>
    <w:rsid w:val="007A5FAC"/>
    <w:rsid w:val="007B12E5"/>
    <w:rsid w:val="007C1C78"/>
    <w:rsid w:val="007D6246"/>
    <w:rsid w:val="007D6E02"/>
    <w:rsid w:val="007D7A0A"/>
    <w:rsid w:val="007E046A"/>
    <w:rsid w:val="007F15CC"/>
    <w:rsid w:val="008001FB"/>
    <w:rsid w:val="00801856"/>
    <w:rsid w:val="00803885"/>
    <w:rsid w:val="0081117B"/>
    <w:rsid w:val="00817CD7"/>
    <w:rsid w:val="0082139C"/>
    <w:rsid w:val="008218FE"/>
    <w:rsid w:val="00827D1C"/>
    <w:rsid w:val="008328FF"/>
    <w:rsid w:val="008421E1"/>
    <w:rsid w:val="008463B2"/>
    <w:rsid w:val="00853759"/>
    <w:rsid w:val="008552A8"/>
    <w:rsid w:val="0085546A"/>
    <w:rsid w:val="008558DC"/>
    <w:rsid w:val="00863400"/>
    <w:rsid w:val="00865FDF"/>
    <w:rsid w:val="00872493"/>
    <w:rsid w:val="00882927"/>
    <w:rsid w:val="008830B1"/>
    <w:rsid w:val="00884B8B"/>
    <w:rsid w:val="00893D08"/>
    <w:rsid w:val="008A24EF"/>
    <w:rsid w:val="008A612B"/>
    <w:rsid w:val="008C5DFE"/>
    <w:rsid w:val="008D21FC"/>
    <w:rsid w:val="008E7A7A"/>
    <w:rsid w:val="008F65A9"/>
    <w:rsid w:val="009237EE"/>
    <w:rsid w:val="00925E9F"/>
    <w:rsid w:val="00931451"/>
    <w:rsid w:val="009427F6"/>
    <w:rsid w:val="00946A3D"/>
    <w:rsid w:val="0095227B"/>
    <w:rsid w:val="009522CC"/>
    <w:rsid w:val="00971F50"/>
    <w:rsid w:val="00981211"/>
    <w:rsid w:val="00986D0D"/>
    <w:rsid w:val="009879E6"/>
    <w:rsid w:val="009A3AD1"/>
    <w:rsid w:val="009B40A2"/>
    <w:rsid w:val="009B47E9"/>
    <w:rsid w:val="009B7E46"/>
    <w:rsid w:val="009C178D"/>
    <w:rsid w:val="009C2BAC"/>
    <w:rsid w:val="009C6705"/>
    <w:rsid w:val="009D58D4"/>
    <w:rsid w:val="009D69F6"/>
    <w:rsid w:val="00A003DF"/>
    <w:rsid w:val="00A12983"/>
    <w:rsid w:val="00A15C77"/>
    <w:rsid w:val="00A21EC6"/>
    <w:rsid w:val="00A275FC"/>
    <w:rsid w:val="00A34FF7"/>
    <w:rsid w:val="00A36063"/>
    <w:rsid w:val="00A42E7E"/>
    <w:rsid w:val="00A50EF3"/>
    <w:rsid w:val="00A521B1"/>
    <w:rsid w:val="00A5274F"/>
    <w:rsid w:val="00A534CA"/>
    <w:rsid w:val="00A60809"/>
    <w:rsid w:val="00A61896"/>
    <w:rsid w:val="00A62046"/>
    <w:rsid w:val="00A80BF1"/>
    <w:rsid w:val="00A842C3"/>
    <w:rsid w:val="00A9208D"/>
    <w:rsid w:val="00A927E8"/>
    <w:rsid w:val="00A971AF"/>
    <w:rsid w:val="00AA6514"/>
    <w:rsid w:val="00AA6FDB"/>
    <w:rsid w:val="00AA7C24"/>
    <w:rsid w:val="00AB254A"/>
    <w:rsid w:val="00AC4AA7"/>
    <w:rsid w:val="00AD37C9"/>
    <w:rsid w:val="00AD66F3"/>
    <w:rsid w:val="00AE38B4"/>
    <w:rsid w:val="00AF1831"/>
    <w:rsid w:val="00B00CC6"/>
    <w:rsid w:val="00B0176C"/>
    <w:rsid w:val="00B01C74"/>
    <w:rsid w:val="00B01F5D"/>
    <w:rsid w:val="00B07E3C"/>
    <w:rsid w:val="00B10E3D"/>
    <w:rsid w:val="00B12C15"/>
    <w:rsid w:val="00B1514F"/>
    <w:rsid w:val="00B24CF8"/>
    <w:rsid w:val="00B265E4"/>
    <w:rsid w:val="00B30730"/>
    <w:rsid w:val="00B339B0"/>
    <w:rsid w:val="00B3636C"/>
    <w:rsid w:val="00B46EA1"/>
    <w:rsid w:val="00B50D30"/>
    <w:rsid w:val="00B524E1"/>
    <w:rsid w:val="00B635DD"/>
    <w:rsid w:val="00B67036"/>
    <w:rsid w:val="00B71FBF"/>
    <w:rsid w:val="00B73FCD"/>
    <w:rsid w:val="00B74E81"/>
    <w:rsid w:val="00B95E4F"/>
    <w:rsid w:val="00B95EC2"/>
    <w:rsid w:val="00BA0C31"/>
    <w:rsid w:val="00BA298D"/>
    <w:rsid w:val="00BB2F80"/>
    <w:rsid w:val="00BC4087"/>
    <w:rsid w:val="00BE7804"/>
    <w:rsid w:val="00BF1A2B"/>
    <w:rsid w:val="00BF1BA8"/>
    <w:rsid w:val="00BF21B1"/>
    <w:rsid w:val="00C05F61"/>
    <w:rsid w:val="00C25693"/>
    <w:rsid w:val="00C3730B"/>
    <w:rsid w:val="00C46276"/>
    <w:rsid w:val="00C672BF"/>
    <w:rsid w:val="00C703AA"/>
    <w:rsid w:val="00C71650"/>
    <w:rsid w:val="00C728A3"/>
    <w:rsid w:val="00C868A3"/>
    <w:rsid w:val="00C86D50"/>
    <w:rsid w:val="00C967F1"/>
    <w:rsid w:val="00C973EF"/>
    <w:rsid w:val="00CB673B"/>
    <w:rsid w:val="00CB6833"/>
    <w:rsid w:val="00CC6511"/>
    <w:rsid w:val="00CD0A93"/>
    <w:rsid w:val="00CD3258"/>
    <w:rsid w:val="00CD460F"/>
    <w:rsid w:val="00CD6FFD"/>
    <w:rsid w:val="00CE12B4"/>
    <w:rsid w:val="00D008D9"/>
    <w:rsid w:val="00D0429D"/>
    <w:rsid w:val="00D055E7"/>
    <w:rsid w:val="00D411C2"/>
    <w:rsid w:val="00D5176D"/>
    <w:rsid w:val="00D53E55"/>
    <w:rsid w:val="00D630C9"/>
    <w:rsid w:val="00D739C6"/>
    <w:rsid w:val="00DA2918"/>
    <w:rsid w:val="00DA34D5"/>
    <w:rsid w:val="00DB0467"/>
    <w:rsid w:val="00DD054A"/>
    <w:rsid w:val="00DE03AF"/>
    <w:rsid w:val="00DE5EB6"/>
    <w:rsid w:val="00DE7461"/>
    <w:rsid w:val="00DF55CC"/>
    <w:rsid w:val="00DF738E"/>
    <w:rsid w:val="00E202B5"/>
    <w:rsid w:val="00E2676B"/>
    <w:rsid w:val="00E57ADE"/>
    <w:rsid w:val="00E6287B"/>
    <w:rsid w:val="00E70359"/>
    <w:rsid w:val="00E811F3"/>
    <w:rsid w:val="00E8428E"/>
    <w:rsid w:val="00E93691"/>
    <w:rsid w:val="00E97AD8"/>
    <w:rsid w:val="00EA5194"/>
    <w:rsid w:val="00EB09C9"/>
    <w:rsid w:val="00EB7035"/>
    <w:rsid w:val="00EC3168"/>
    <w:rsid w:val="00EC441F"/>
    <w:rsid w:val="00EC6481"/>
    <w:rsid w:val="00ED0979"/>
    <w:rsid w:val="00ED534F"/>
    <w:rsid w:val="00EE6E1E"/>
    <w:rsid w:val="00EF5FC2"/>
    <w:rsid w:val="00EF7E8B"/>
    <w:rsid w:val="00F23487"/>
    <w:rsid w:val="00F25A1A"/>
    <w:rsid w:val="00F27AA3"/>
    <w:rsid w:val="00F36B18"/>
    <w:rsid w:val="00F50B85"/>
    <w:rsid w:val="00F73CF3"/>
    <w:rsid w:val="00F811E9"/>
    <w:rsid w:val="00F863E2"/>
    <w:rsid w:val="00F87B80"/>
    <w:rsid w:val="00F9290C"/>
    <w:rsid w:val="00F92BEA"/>
    <w:rsid w:val="00FA4861"/>
    <w:rsid w:val="00FB27B5"/>
    <w:rsid w:val="00FB5BAF"/>
    <w:rsid w:val="00FC011F"/>
    <w:rsid w:val="00FC0B61"/>
    <w:rsid w:val="00FC406E"/>
    <w:rsid w:val="00FC48FF"/>
    <w:rsid w:val="00FC55D6"/>
    <w:rsid w:val="00FD039C"/>
    <w:rsid w:val="00FD75E9"/>
    <w:rsid w:val="00FF2948"/>
    <w:rsid w:val="1AB534FD"/>
    <w:rsid w:val="224F22DE"/>
    <w:rsid w:val="28ED2FB7"/>
    <w:rsid w:val="298F4F7D"/>
    <w:rsid w:val="3C306E85"/>
    <w:rsid w:val="59C04FC0"/>
    <w:rsid w:val="5CBA1F28"/>
    <w:rsid w:val="6F095ABC"/>
    <w:rsid w:val="72850E18"/>
    <w:rsid w:val="73CC20C8"/>
    <w:rsid w:val="768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AFB9B4F"/>
  <w15:docId w15:val="{DE587623-2B6B-49D2-B559-6BB895C0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浅色2"/>
    <w:basedOn w:val="a1"/>
    <w:uiPriority w:val="40"/>
    <w:qFormat/>
    <w:rPr>
      <w:kern w:val="2"/>
      <w:sz w:val="2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C00000"/>
      <w:sz w:val="16"/>
      <w:szCs w:val="16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16"/>
      <w:szCs w:val="16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FF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gfa.zhiy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f_zhaopin@kingfa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789</Words>
  <Characters>4500</Characters>
  <Application>Microsoft Office Word</Application>
  <DocSecurity>0</DocSecurity>
  <Lines>37</Lines>
  <Paragraphs>10</Paragraphs>
  <ScaleCrop>false</ScaleCrop>
  <Company>Microsoft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陈丽阳</dc:creator>
  <cp:lastModifiedBy>杜春梅</cp:lastModifiedBy>
  <cp:revision>9</cp:revision>
  <cp:lastPrinted>2020-08-21T02:33:00Z</cp:lastPrinted>
  <dcterms:created xsi:type="dcterms:W3CDTF">2024-08-21T09:14:00Z</dcterms:created>
  <dcterms:modified xsi:type="dcterms:W3CDTF">2025-03-12T08:26:00Z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AF337509D60E46C8A04967B5F7E124D2_13</vt:lpwstr>
  </property>
  <property fmtid="{D5CDD505-2E9C-101B-9397-08002B2CF9AE}" pid="4" name="KSOTemplateDocerSaveRecord">
    <vt:lpwstr>eyJoZGlkIjoiZDlmNDcwZjE0NzlmYjMxNzliNzcwYTZhOWY1YTc5ZDQiLCJ1c2VySWQiOiIzNDkxMDU4OTgifQ==</vt:lpwstr>
  </property>
</Properties>
</file>